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E99" w:rsidRDefault="008B5E99" w:rsidP="008B5E99">
      <w:pPr>
        <w:pStyle w:val="a3"/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Протокол №___ диагностического обследования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8B5E99" w:rsidRPr="00B803B5" w:rsidRDefault="008B5E99" w:rsidP="008B5E99">
      <w:pPr>
        <w:pStyle w:val="a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Подготовительная </w:t>
      </w:r>
      <w:r w:rsidR="00B9382B">
        <w:rPr>
          <w:rFonts w:asciiTheme="minorHAnsi" w:hAnsiTheme="minorHAnsi"/>
          <w:sz w:val="22"/>
          <w:szCs w:val="22"/>
        </w:rPr>
        <w:t xml:space="preserve">к школе группа </w:t>
      </w:r>
      <w:r>
        <w:rPr>
          <w:rFonts w:asciiTheme="minorHAnsi" w:hAnsiTheme="minorHAnsi"/>
          <w:sz w:val="22"/>
          <w:szCs w:val="22"/>
        </w:rPr>
        <w:t xml:space="preserve">№                 </w:t>
      </w:r>
      <w:r>
        <w:rPr>
          <w:rFonts w:asciiTheme="minorHAnsi" w:hAnsiTheme="minorHAnsi"/>
          <w:b w:val="0"/>
          <w:sz w:val="22"/>
          <w:szCs w:val="22"/>
        </w:rPr>
        <w:t>Дата______________</w:t>
      </w:r>
      <w:r w:rsidRPr="00B803B5">
        <w:rPr>
          <w:rFonts w:asciiTheme="minorHAnsi" w:hAnsiTheme="minorHAnsi"/>
          <w:sz w:val="22"/>
          <w:szCs w:val="22"/>
        </w:rPr>
        <w:t xml:space="preserve"> </w:t>
      </w:r>
    </w:p>
    <w:p w:rsidR="008B5E99" w:rsidRPr="00B803B5" w:rsidRDefault="008B5E99" w:rsidP="008B5E99">
      <w:pPr>
        <w:jc w:val="center"/>
        <w:rPr>
          <w:rFonts w:asciiTheme="minorHAnsi" w:hAnsiTheme="minorHAnsi"/>
          <w:sz w:val="12"/>
          <w:szCs w:val="12"/>
        </w:rPr>
      </w:pPr>
    </w:p>
    <w:p w:rsidR="008B5E99" w:rsidRPr="00293631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ФИ (дата):</w:t>
      </w:r>
      <w:r w:rsidR="00B9382B">
        <w:rPr>
          <w:rFonts w:asciiTheme="minorHAnsi" w:hAnsiTheme="minorHAnsi"/>
          <w:sz w:val="22"/>
          <w:szCs w:val="22"/>
        </w:rPr>
        <w:t xml:space="preserve"> </w:t>
      </w:r>
      <w:r w:rsidRPr="00B803B5">
        <w:rPr>
          <w:rFonts w:asciiTheme="minorHAnsi" w:hAnsiTheme="minorHAnsi"/>
          <w:sz w:val="22"/>
          <w:szCs w:val="22"/>
        </w:rPr>
        <w:t>_________</w:t>
      </w:r>
      <w:r>
        <w:rPr>
          <w:rFonts w:asciiTheme="minorHAnsi" w:hAnsiTheme="minorHAnsi"/>
          <w:sz w:val="22"/>
          <w:szCs w:val="22"/>
        </w:rPr>
        <w:t>______</w:t>
      </w:r>
      <w:r w:rsidRPr="00B803B5">
        <w:rPr>
          <w:rFonts w:asciiTheme="minorHAnsi" w:hAnsiTheme="minorHAnsi"/>
          <w:sz w:val="22"/>
          <w:szCs w:val="22"/>
        </w:rPr>
        <w:t xml:space="preserve">____________________________________________   </w:t>
      </w:r>
    </w:p>
    <w:p w:rsidR="008B5E99" w:rsidRPr="00031382" w:rsidRDefault="008B5E99" w:rsidP="008B5E99">
      <w:pPr>
        <w:rPr>
          <w:rFonts w:asciiTheme="minorHAnsi" w:hAnsiTheme="minorHAnsi"/>
          <w:b/>
          <w:sz w:val="22"/>
          <w:szCs w:val="22"/>
        </w:rPr>
      </w:pPr>
      <w:r w:rsidRPr="00B803B5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b/>
          <w:i/>
          <w:sz w:val="22"/>
          <w:szCs w:val="22"/>
        </w:rPr>
        <w:t xml:space="preserve">   </w:t>
      </w:r>
      <w:r w:rsidRPr="00031382">
        <w:rPr>
          <w:rFonts w:asciiTheme="minorHAnsi" w:hAnsiTheme="minorHAnsi"/>
          <w:b/>
          <w:sz w:val="22"/>
          <w:szCs w:val="22"/>
        </w:rPr>
        <w:t>Общая осведомленность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Назови свою ФИО ____________________________________________________</w:t>
      </w:r>
    </w:p>
    <w:p w:rsidR="008B5E99" w:rsidRPr="00B803B5" w:rsidRDefault="00B9382B" w:rsidP="008B5E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Сколько тебе лет? _______</w:t>
      </w:r>
      <w:r w:rsidR="008B5E99" w:rsidRPr="00B803B5">
        <w:rPr>
          <w:rFonts w:asciiTheme="minorHAnsi" w:hAnsiTheme="minorHAnsi"/>
          <w:sz w:val="22"/>
          <w:szCs w:val="22"/>
        </w:rPr>
        <w:t xml:space="preserve"> Сколько будет через год?</w:t>
      </w:r>
      <w:r>
        <w:rPr>
          <w:rFonts w:asciiTheme="minorHAnsi" w:hAnsiTheme="minorHAnsi"/>
          <w:sz w:val="22"/>
          <w:szCs w:val="22"/>
        </w:rPr>
        <w:t xml:space="preserve"> </w:t>
      </w:r>
      <w:r w:rsidR="008B5E99" w:rsidRPr="00B803B5">
        <w:rPr>
          <w:rFonts w:asciiTheme="minorHAnsi" w:hAnsiTheme="minorHAnsi"/>
          <w:sz w:val="22"/>
          <w:szCs w:val="22"/>
        </w:rPr>
        <w:t>________</w:t>
      </w:r>
    </w:p>
    <w:p w:rsidR="008B5E99" w:rsidRPr="00B803B5" w:rsidRDefault="00B9382B" w:rsidP="008B5E9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Дата рождения </w:t>
      </w:r>
      <w:r w:rsidR="008B5E99" w:rsidRPr="00B803B5">
        <w:rPr>
          <w:rFonts w:asciiTheme="minorHAnsi" w:hAnsiTheme="minorHAnsi"/>
          <w:sz w:val="22"/>
          <w:szCs w:val="22"/>
        </w:rPr>
        <w:t>________________________________________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Назови членов твоей семьи.</w:t>
      </w:r>
      <w:r w:rsidR="00B9382B">
        <w:rPr>
          <w:rFonts w:asciiTheme="minorHAnsi" w:hAnsiTheme="minorHAnsi"/>
          <w:sz w:val="22"/>
          <w:szCs w:val="22"/>
        </w:rPr>
        <w:t xml:space="preserve"> </w:t>
      </w:r>
      <w:r w:rsidRPr="00B803B5">
        <w:rPr>
          <w:rFonts w:asciiTheme="minorHAnsi" w:hAnsiTheme="minorHAnsi"/>
          <w:sz w:val="22"/>
          <w:szCs w:val="22"/>
        </w:rPr>
        <w:t xml:space="preserve">____________________________________________ 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 xml:space="preserve">ФИО мамы? _________________________________________________________ 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Где и кем работает?</w:t>
      </w:r>
      <w:r w:rsidR="00B9382B">
        <w:rPr>
          <w:rFonts w:asciiTheme="minorHAnsi" w:hAnsiTheme="minorHAnsi"/>
          <w:sz w:val="22"/>
          <w:szCs w:val="22"/>
        </w:rPr>
        <w:t xml:space="preserve"> </w:t>
      </w:r>
      <w:r w:rsidRPr="00B803B5">
        <w:rPr>
          <w:rFonts w:asciiTheme="minorHAnsi" w:hAnsiTheme="minorHAnsi"/>
          <w:sz w:val="22"/>
          <w:szCs w:val="22"/>
        </w:rPr>
        <w:t xml:space="preserve">___________________________________________________ 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 xml:space="preserve">ФИО папы? __________________________________________________________ 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Где и кем работает?</w:t>
      </w:r>
      <w:r w:rsidR="00B9382B">
        <w:rPr>
          <w:rFonts w:asciiTheme="minorHAnsi" w:hAnsiTheme="minorHAnsi"/>
          <w:sz w:val="22"/>
          <w:szCs w:val="22"/>
        </w:rPr>
        <w:t xml:space="preserve"> </w:t>
      </w:r>
      <w:r w:rsidRPr="00B803B5">
        <w:rPr>
          <w:rFonts w:asciiTheme="minorHAnsi" w:hAnsiTheme="minorHAnsi"/>
          <w:sz w:val="22"/>
          <w:szCs w:val="22"/>
        </w:rPr>
        <w:t xml:space="preserve">___________________________________________________ 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Домашний адрес______________________________________________________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Ты хочешь идти в школу?</w:t>
      </w:r>
      <w:r w:rsidR="00B9382B">
        <w:rPr>
          <w:rFonts w:asciiTheme="minorHAnsi" w:hAnsiTheme="minorHAnsi"/>
          <w:sz w:val="22"/>
          <w:szCs w:val="22"/>
        </w:rPr>
        <w:t xml:space="preserve"> </w:t>
      </w:r>
      <w:r w:rsidRPr="00B803B5">
        <w:rPr>
          <w:rFonts w:asciiTheme="minorHAnsi" w:hAnsiTheme="minorHAnsi"/>
          <w:sz w:val="22"/>
          <w:szCs w:val="22"/>
        </w:rPr>
        <w:t>______ Почему?</w:t>
      </w:r>
      <w:r w:rsidR="00B9382B">
        <w:rPr>
          <w:rFonts w:asciiTheme="minorHAnsi" w:hAnsiTheme="minorHAnsi"/>
          <w:sz w:val="22"/>
          <w:szCs w:val="22"/>
        </w:rPr>
        <w:t xml:space="preserve"> </w:t>
      </w:r>
      <w:r w:rsidRPr="00B803B5">
        <w:rPr>
          <w:rFonts w:asciiTheme="minorHAnsi" w:hAnsiTheme="minorHAnsi"/>
          <w:sz w:val="22"/>
          <w:szCs w:val="22"/>
        </w:rPr>
        <w:t>________________________________</w:t>
      </w:r>
    </w:p>
    <w:p w:rsidR="008B5E99" w:rsidRPr="00B803B5" w:rsidRDefault="008B5E99" w:rsidP="008B5E99">
      <w:pPr>
        <w:rPr>
          <w:rFonts w:asciiTheme="minorHAnsi" w:hAnsiTheme="minorHAnsi"/>
          <w:sz w:val="22"/>
          <w:szCs w:val="22"/>
        </w:rPr>
      </w:pPr>
      <w:r w:rsidRPr="00B803B5">
        <w:rPr>
          <w:rFonts w:asciiTheme="minorHAnsi" w:hAnsiTheme="minorHAnsi"/>
          <w:sz w:val="22"/>
          <w:szCs w:val="22"/>
        </w:rPr>
        <w:t>Кем ты хочешь стать, когда вырастешь?</w:t>
      </w:r>
      <w:r w:rsidR="00B9382B">
        <w:rPr>
          <w:rFonts w:asciiTheme="minorHAnsi" w:hAnsiTheme="minorHAnsi"/>
          <w:sz w:val="22"/>
          <w:szCs w:val="22"/>
        </w:rPr>
        <w:t xml:space="preserve"> </w:t>
      </w:r>
      <w:r w:rsidRPr="00B803B5">
        <w:rPr>
          <w:rFonts w:asciiTheme="minorHAnsi" w:hAnsiTheme="minorHAnsi"/>
          <w:sz w:val="22"/>
          <w:szCs w:val="22"/>
        </w:rPr>
        <w:t>__________________________________</w:t>
      </w:r>
    </w:p>
    <w:p w:rsidR="008B5E99" w:rsidRPr="003F175E" w:rsidRDefault="008B5E99" w:rsidP="008B5E99">
      <w:pPr>
        <w:rPr>
          <w:rFonts w:asciiTheme="minorHAnsi" w:hAnsiTheme="minorHAnsi"/>
          <w:sz w:val="16"/>
          <w:szCs w:val="16"/>
        </w:rPr>
      </w:pPr>
    </w:p>
    <w:p w:rsidR="008B5E99" w:rsidRDefault="008B5E99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72791A">
        <w:rPr>
          <w:rFonts w:asciiTheme="minorHAnsi" w:hAnsiTheme="minorHAnsi"/>
          <w:b/>
          <w:i/>
          <w:sz w:val="22"/>
          <w:szCs w:val="22"/>
        </w:rPr>
        <w:t xml:space="preserve">1. </w:t>
      </w:r>
      <w:r>
        <w:rPr>
          <w:rFonts w:asciiTheme="minorHAnsi" w:hAnsiTheme="minorHAnsi"/>
          <w:b/>
          <w:i/>
          <w:sz w:val="22"/>
          <w:szCs w:val="22"/>
        </w:rPr>
        <w:t xml:space="preserve">Лесенка - </w:t>
      </w:r>
      <w:r>
        <w:rPr>
          <w:rFonts w:asciiTheme="minorHAnsi" w:hAnsiTheme="minorHAnsi"/>
          <w:sz w:val="22"/>
          <w:szCs w:val="22"/>
        </w:rPr>
        <w:t>самооценка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4"/>
        <w:gridCol w:w="725"/>
        <w:gridCol w:w="656"/>
        <w:gridCol w:w="862"/>
        <w:gridCol w:w="862"/>
        <w:gridCol w:w="3441"/>
      </w:tblGrid>
      <w:tr w:rsidR="008B5E99" w:rsidTr="00BE742D"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ребенок</w:t>
            </w: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мама</w:t>
            </w: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папа</w:t>
            </w: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восп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1</w:t>
            </w: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восп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2</w:t>
            </w: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Затруднение, обдумывание, отказ</w:t>
            </w:r>
          </w:p>
        </w:tc>
      </w:tr>
      <w:tr w:rsidR="008B5E99" w:rsidTr="00BE742D"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B5E99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2. </w:t>
      </w:r>
      <w:r w:rsidR="008B5E99">
        <w:rPr>
          <w:rFonts w:asciiTheme="minorHAnsi" w:hAnsiTheme="minorHAnsi"/>
          <w:b/>
          <w:i/>
          <w:sz w:val="22"/>
          <w:szCs w:val="22"/>
        </w:rPr>
        <w:t xml:space="preserve">Вырежи круг - </w:t>
      </w:r>
      <w:r w:rsidR="008B5E99">
        <w:rPr>
          <w:rFonts w:asciiTheme="minorHAnsi" w:hAnsiTheme="minorHAnsi"/>
          <w:sz w:val="22"/>
          <w:szCs w:val="22"/>
        </w:rPr>
        <w:t>мелкая моторика рук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15"/>
        <w:gridCol w:w="1447"/>
        <w:gridCol w:w="2259"/>
      </w:tblGrid>
      <w:tr w:rsidR="008B5E99" w:rsidTr="008B5E99"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Ведущая рука</w:t>
            </w: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аккуратность</w:t>
            </w: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Уверенность в работе</w:t>
            </w:r>
          </w:p>
        </w:tc>
      </w:tr>
      <w:tr w:rsidR="008B5E99" w:rsidTr="008B5E99"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:rsidR="008B5E99" w:rsidRDefault="008B5E99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B5E99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3. </w:t>
      </w:r>
      <w:r w:rsidR="003104E5">
        <w:rPr>
          <w:rFonts w:asciiTheme="minorHAnsi" w:hAnsiTheme="minorHAnsi"/>
          <w:b/>
          <w:i/>
          <w:sz w:val="22"/>
          <w:szCs w:val="22"/>
        </w:rPr>
        <w:t>Домик -</w:t>
      </w:r>
      <w:r w:rsidR="003104E5">
        <w:rPr>
          <w:rFonts w:asciiTheme="minorHAnsi" w:hAnsiTheme="minorHAnsi"/>
          <w:sz w:val="22"/>
          <w:szCs w:val="22"/>
        </w:rPr>
        <w:t xml:space="preserve"> произвольное</w:t>
      </w:r>
      <w:r w:rsidR="003104E5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3104E5">
        <w:rPr>
          <w:rFonts w:asciiTheme="minorHAnsi" w:hAnsiTheme="minorHAnsi"/>
          <w:sz w:val="22"/>
          <w:szCs w:val="22"/>
        </w:rPr>
        <w:t>внимание, пространственное восприятие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5"/>
        <w:gridCol w:w="1945"/>
      </w:tblGrid>
      <w:tr w:rsidR="003104E5" w:rsidTr="003104E5">
        <w:tc>
          <w:tcPr>
            <w:tcW w:w="1944" w:type="dxa"/>
          </w:tcPr>
          <w:p w:rsidR="003104E5" w:rsidRDefault="003104E5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Ведущая рука</w:t>
            </w:r>
          </w:p>
        </w:tc>
        <w:tc>
          <w:tcPr>
            <w:tcW w:w="1944" w:type="dxa"/>
          </w:tcPr>
          <w:p w:rsidR="003104E5" w:rsidRDefault="003104E5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Наличие ошибок</w:t>
            </w:r>
          </w:p>
        </w:tc>
        <w:tc>
          <w:tcPr>
            <w:tcW w:w="1945" w:type="dxa"/>
          </w:tcPr>
          <w:p w:rsidR="003104E5" w:rsidRDefault="003104E5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Держит карандаш</w:t>
            </w:r>
          </w:p>
        </w:tc>
        <w:tc>
          <w:tcPr>
            <w:tcW w:w="1945" w:type="dxa"/>
          </w:tcPr>
          <w:p w:rsidR="003104E5" w:rsidRDefault="003104E5" w:rsidP="003104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Поза при работе</w:t>
            </w:r>
          </w:p>
        </w:tc>
      </w:tr>
      <w:tr w:rsidR="003104E5" w:rsidTr="003104E5">
        <w:tc>
          <w:tcPr>
            <w:tcW w:w="1944" w:type="dxa"/>
          </w:tcPr>
          <w:p w:rsidR="003104E5" w:rsidRDefault="003104E5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:rsidR="003104E5" w:rsidRDefault="003104E5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5" w:type="dxa"/>
          </w:tcPr>
          <w:p w:rsidR="003104E5" w:rsidRDefault="003104E5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5" w:type="dxa"/>
          </w:tcPr>
          <w:p w:rsidR="003104E5" w:rsidRDefault="003104E5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B5E99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4. </w:t>
      </w:r>
      <w:r w:rsidR="003104E5">
        <w:rPr>
          <w:rFonts w:asciiTheme="minorHAnsi" w:hAnsiTheme="minorHAnsi"/>
          <w:b/>
          <w:i/>
          <w:sz w:val="22"/>
          <w:szCs w:val="22"/>
        </w:rPr>
        <w:t xml:space="preserve">"10 слов" - </w:t>
      </w:r>
      <w:r w:rsidR="003104E5">
        <w:rPr>
          <w:rFonts w:asciiTheme="minorHAnsi" w:hAnsiTheme="minorHAnsi"/>
          <w:sz w:val="22"/>
          <w:szCs w:val="22"/>
        </w:rPr>
        <w:t>кратковременная слуховая память</w:t>
      </w:r>
    </w:p>
    <w:p w:rsidR="003104E5" w:rsidRDefault="003104E5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Количество слов воспроизведенных ребенком - 1) ____ </w:t>
      </w:r>
      <w:proofErr w:type="gramStart"/>
      <w:r>
        <w:rPr>
          <w:rFonts w:asciiTheme="minorHAnsi" w:hAnsiTheme="minorHAnsi"/>
          <w:sz w:val="22"/>
          <w:szCs w:val="22"/>
        </w:rPr>
        <w:t>2)_</w:t>
      </w:r>
      <w:proofErr w:type="gramEnd"/>
      <w:r>
        <w:rPr>
          <w:rFonts w:asciiTheme="minorHAnsi" w:hAnsiTheme="minorHAnsi"/>
          <w:sz w:val="22"/>
          <w:szCs w:val="22"/>
        </w:rPr>
        <w:t>___ 3) _____ 4)____</w:t>
      </w:r>
    </w:p>
    <w:p w:rsidR="003D3FD3" w:rsidRPr="001631B7" w:rsidRDefault="003104E5" w:rsidP="008B5E99">
      <w:pPr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Признаки утомления ________________________________________________</w:t>
      </w:r>
    </w:p>
    <w:p w:rsidR="003104E5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5. </w:t>
      </w:r>
      <w:r w:rsidR="003104E5">
        <w:rPr>
          <w:rFonts w:asciiTheme="minorHAnsi" w:hAnsiTheme="minorHAnsi"/>
          <w:b/>
          <w:i/>
          <w:sz w:val="22"/>
          <w:szCs w:val="22"/>
        </w:rPr>
        <w:t xml:space="preserve">"Закончи предложение" - </w:t>
      </w:r>
      <w:r w:rsidR="003104E5">
        <w:rPr>
          <w:rFonts w:asciiTheme="minorHAnsi" w:hAnsiTheme="minorHAnsi"/>
          <w:sz w:val="22"/>
          <w:szCs w:val="22"/>
        </w:rPr>
        <w:t>словесно-логическое мышление</w:t>
      </w:r>
    </w:p>
    <w:p w:rsidR="003104E5" w:rsidRDefault="003104E5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Количество завершенных верно предложений __________________</w:t>
      </w:r>
    </w:p>
    <w:p w:rsidR="00D93C1E" w:rsidRPr="00D93C1E" w:rsidRDefault="003104E5" w:rsidP="008B5E99">
      <w:pPr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</w:rPr>
        <w:t>Грамотность и развернутость предложений ____________________________</w:t>
      </w:r>
    </w:p>
    <w:p w:rsidR="004E61A1" w:rsidRDefault="004E61A1" w:rsidP="008B5E9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3104E5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6. </w:t>
      </w:r>
      <w:r w:rsidR="003104E5" w:rsidRPr="003D3FD3">
        <w:rPr>
          <w:rFonts w:asciiTheme="minorHAnsi" w:hAnsiTheme="minorHAnsi"/>
          <w:b/>
          <w:i/>
          <w:sz w:val="22"/>
          <w:szCs w:val="22"/>
        </w:rPr>
        <w:t>"4-й лишний"</w:t>
      </w:r>
      <w:r w:rsidR="003D3FD3">
        <w:rPr>
          <w:rFonts w:asciiTheme="minorHAnsi" w:hAnsiTheme="minorHAnsi"/>
          <w:b/>
          <w:sz w:val="22"/>
          <w:szCs w:val="22"/>
        </w:rPr>
        <w:t xml:space="preserve"> - </w:t>
      </w:r>
      <w:r w:rsidR="003D3FD3">
        <w:rPr>
          <w:rFonts w:asciiTheme="minorHAnsi" w:hAnsiTheme="minorHAnsi"/>
          <w:sz w:val="22"/>
          <w:szCs w:val="22"/>
        </w:rPr>
        <w:t>образно-логическое мышление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7"/>
        <w:gridCol w:w="1297"/>
      </w:tblGrid>
      <w:tr w:rsidR="003D3FD3" w:rsidTr="003D3FD3">
        <w:tc>
          <w:tcPr>
            <w:tcW w:w="1296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1296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1296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1296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1297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1.5</w:t>
            </w:r>
          </w:p>
        </w:tc>
        <w:tc>
          <w:tcPr>
            <w:tcW w:w="1297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1.6</w:t>
            </w:r>
          </w:p>
        </w:tc>
      </w:tr>
      <w:tr w:rsidR="003D3FD3" w:rsidTr="003D3FD3">
        <w:tc>
          <w:tcPr>
            <w:tcW w:w="1296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:rsidR="003D3FD3" w:rsidRDefault="003D3FD3" w:rsidP="003D3FD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D3FD3" w:rsidRPr="0070349B" w:rsidRDefault="003D3FD3" w:rsidP="003D3FD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18"/>
          <w:szCs w:val="18"/>
        </w:rPr>
        <w:t xml:space="preserve">             </w:t>
      </w:r>
      <w:r w:rsidRPr="003C0966">
        <w:rPr>
          <w:rFonts w:asciiTheme="minorHAnsi" w:hAnsiTheme="minorHAnsi"/>
          <w:sz w:val="18"/>
          <w:szCs w:val="18"/>
        </w:rPr>
        <w:t>Уровень доступности</w:t>
      </w:r>
      <w:r>
        <w:rPr>
          <w:rFonts w:asciiTheme="minorHAnsi" w:hAnsiTheme="minorHAnsi"/>
          <w:sz w:val="18"/>
          <w:szCs w:val="18"/>
        </w:rPr>
        <w:t xml:space="preserve">                            </w:t>
      </w:r>
      <w:r w:rsidR="00B9382B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="00B9382B">
        <w:rPr>
          <w:rFonts w:asciiTheme="minorHAnsi" w:hAnsiTheme="minorHAnsi"/>
          <w:sz w:val="18"/>
          <w:szCs w:val="18"/>
        </w:rPr>
        <w:t>Сфор-ть</w:t>
      </w:r>
      <w:proofErr w:type="spellEnd"/>
      <w:r w:rsidR="00B9382B">
        <w:rPr>
          <w:rFonts w:asciiTheme="minorHAnsi" w:hAnsiTheme="minorHAnsi"/>
          <w:sz w:val="18"/>
          <w:szCs w:val="18"/>
        </w:rPr>
        <w:t xml:space="preserve"> </w:t>
      </w:r>
      <w:r w:rsidRPr="003C0966">
        <w:rPr>
          <w:rFonts w:asciiTheme="minorHAnsi" w:hAnsiTheme="minorHAnsi"/>
          <w:sz w:val="18"/>
          <w:szCs w:val="18"/>
        </w:rPr>
        <w:t>обобщений</w:t>
      </w:r>
      <w:r>
        <w:rPr>
          <w:rFonts w:asciiTheme="minorHAnsi" w:hAnsiTheme="minorHAnsi"/>
          <w:sz w:val="18"/>
          <w:szCs w:val="18"/>
        </w:rPr>
        <w:t xml:space="preserve">         </w:t>
      </w:r>
    </w:p>
    <w:p w:rsidR="003D3FD3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7. </w:t>
      </w:r>
      <w:r w:rsidR="003D3FD3">
        <w:rPr>
          <w:rFonts w:asciiTheme="minorHAnsi" w:hAnsiTheme="minorHAnsi"/>
          <w:b/>
          <w:i/>
          <w:sz w:val="22"/>
          <w:szCs w:val="22"/>
        </w:rPr>
        <w:t xml:space="preserve">Последовательные картинки - </w:t>
      </w:r>
      <w:r w:rsidR="003D3FD3">
        <w:rPr>
          <w:rFonts w:asciiTheme="minorHAnsi" w:hAnsiTheme="minorHAnsi"/>
          <w:sz w:val="22"/>
          <w:szCs w:val="22"/>
        </w:rPr>
        <w:t>мышление, речь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555"/>
        <w:gridCol w:w="1556"/>
        <w:gridCol w:w="1556"/>
        <w:gridCol w:w="1556"/>
      </w:tblGrid>
      <w:tr w:rsidR="003D3FD3" w:rsidTr="003D3FD3">
        <w:tc>
          <w:tcPr>
            <w:tcW w:w="1555" w:type="dxa"/>
          </w:tcPr>
          <w:p w:rsidR="003D3FD3" w:rsidRPr="00405940" w:rsidRDefault="003D3FD3" w:rsidP="008B5E9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05940">
              <w:rPr>
                <w:rFonts w:asciiTheme="minorHAnsi" w:hAnsiTheme="minorHAnsi"/>
                <w:sz w:val="18"/>
                <w:szCs w:val="18"/>
              </w:rPr>
              <w:t>Последоват</w:t>
            </w:r>
            <w:proofErr w:type="spellEnd"/>
            <w:r w:rsidRPr="00405940">
              <w:rPr>
                <w:rFonts w:asciiTheme="minorHAnsi" w:hAnsiTheme="minorHAnsi"/>
                <w:sz w:val="18"/>
                <w:szCs w:val="18"/>
              </w:rPr>
              <w:t>.</w:t>
            </w:r>
          </w:p>
          <w:p w:rsidR="003D3FD3" w:rsidRPr="00405940" w:rsidRDefault="003D3FD3" w:rsidP="008B5E9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05940">
              <w:rPr>
                <w:rFonts w:asciiTheme="minorHAnsi" w:hAnsiTheme="minorHAnsi"/>
                <w:sz w:val="18"/>
                <w:szCs w:val="18"/>
              </w:rPr>
              <w:t>картинок</w:t>
            </w:r>
          </w:p>
        </w:tc>
        <w:tc>
          <w:tcPr>
            <w:tcW w:w="1555" w:type="dxa"/>
          </w:tcPr>
          <w:p w:rsidR="003D3FD3" w:rsidRPr="00405940" w:rsidRDefault="003D3FD3" w:rsidP="003D3FD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05940">
              <w:rPr>
                <w:rFonts w:asciiTheme="minorHAnsi" w:hAnsiTheme="minorHAnsi"/>
                <w:sz w:val="18"/>
                <w:szCs w:val="18"/>
              </w:rPr>
              <w:t xml:space="preserve">Речевые </w:t>
            </w:r>
            <w:proofErr w:type="spellStart"/>
            <w:r w:rsidRPr="00405940">
              <w:rPr>
                <w:rFonts w:asciiTheme="minorHAnsi" w:hAnsiTheme="minorHAnsi"/>
                <w:sz w:val="18"/>
                <w:szCs w:val="18"/>
              </w:rPr>
              <w:t>высказ</w:t>
            </w:r>
            <w:proofErr w:type="spellEnd"/>
            <w:r w:rsidRPr="0040594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556" w:type="dxa"/>
          </w:tcPr>
          <w:p w:rsidR="003D3FD3" w:rsidRPr="00405940" w:rsidRDefault="003D3FD3" w:rsidP="008B5E9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05940">
              <w:rPr>
                <w:rFonts w:asciiTheme="minorHAnsi" w:hAnsiTheme="minorHAnsi"/>
                <w:sz w:val="18"/>
                <w:szCs w:val="18"/>
              </w:rPr>
              <w:t>Словарный запас</w:t>
            </w:r>
          </w:p>
        </w:tc>
        <w:tc>
          <w:tcPr>
            <w:tcW w:w="1556" w:type="dxa"/>
          </w:tcPr>
          <w:p w:rsidR="003D3FD3" w:rsidRPr="00405940" w:rsidRDefault="003D3FD3" w:rsidP="008B5E99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05940">
              <w:rPr>
                <w:rFonts w:asciiTheme="minorHAnsi" w:hAnsiTheme="minorHAnsi"/>
                <w:sz w:val="18"/>
                <w:szCs w:val="18"/>
              </w:rPr>
              <w:t>Связность рассказа</w:t>
            </w:r>
          </w:p>
        </w:tc>
        <w:tc>
          <w:tcPr>
            <w:tcW w:w="1556" w:type="dxa"/>
          </w:tcPr>
          <w:p w:rsidR="003D3FD3" w:rsidRPr="00405940" w:rsidRDefault="003D3FD3" w:rsidP="003D3FD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05940">
              <w:rPr>
                <w:rFonts w:asciiTheme="minorHAnsi" w:hAnsiTheme="minorHAnsi"/>
                <w:sz w:val="18"/>
                <w:szCs w:val="18"/>
              </w:rPr>
              <w:t>Грамматич</w:t>
            </w:r>
            <w:proofErr w:type="spellEnd"/>
            <w:r w:rsidRPr="00405940">
              <w:rPr>
                <w:rFonts w:asciiTheme="minorHAnsi" w:hAnsiTheme="minorHAnsi"/>
                <w:sz w:val="18"/>
                <w:szCs w:val="18"/>
              </w:rPr>
              <w:t>. прав. речи</w:t>
            </w:r>
          </w:p>
        </w:tc>
      </w:tr>
      <w:tr w:rsidR="003D3FD3" w:rsidTr="003D3FD3">
        <w:tc>
          <w:tcPr>
            <w:tcW w:w="1555" w:type="dxa"/>
          </w:tcPr>
          <w:p w:rsidR="003D3FD3" w:rsidRDefault="003D3FD3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5" w:type="dxa"/>
          </w:tcPr>
          <w:p w:rsidR="003D3FD3" w:rsidRDefault="003D3FD3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D3FD3" w:rsidRDefault="003D3FD3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D3FD3" w:rsidRDefault="003D3FD3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6" w:type="dxa"/>
          </w:tcPr>
          <w:p w:rsidR="003D3FD3" w:rsidRDefault="003D3FD3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61A1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8. </w:t>
      </w:r>
      <w:r w:rsidR="003D3FD3">
        <w:rPr>
          <w:rFonts w:asciiTheme="minorHAnsi" w:hAnsiTheme="minorHAnsi"/>
          <w:b/>
          <w:i/>
          <w:sz w:val="22"/>
          <w:szCs w:val="22"/>
        </w:rPr>
        <w:t xml:space="preserve">"Найди недостающий" - </w:t>
      </w:r>
      <w:r w:rsidR="005C29DF">
        <w:rPr>
          <w:rFonts w:asciiTheme="minorHAnsi" w:hAnsiTheme="minorHAnsi"/>
          <w:sz w:val="22"/>
          <w:szCs w:val="22"/>
        </w:rPr>
        <w:t>логическое мышление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803"/>
        <w:gridCol w:w="3166"/>
        <w:gridCol w:w="724"/>
      </w:tblGrid>
      <w:tr w:rsidR="004E61A1" w:rsidTr="004E61A1">
        <w:tc>
          <w:tcPr>
            <w:tcW w:w="3085" w:type="dxa"/>
          </w:tcPr>
          <w:p w:rsidR="004E61A1" w:rsidRDefault="004E61A1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Обоснование выбора         </w:t>
            </w:r>
          </w:p>
        </w:tc>
        <w:tc>
          <w:tcPr>
            <w:tcW w:w="803" w:type="dxa"/>
          </w:tcPr>
          <w:p w:rsidR="004E61A1" w:rsidRDefault="004E61A1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6" w:type="dxa"/>
          </w:tcPr>
          <w:p w:rsidR="004E61A1" w:rsidRDefault="004E61A1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Сколько признаков учитывает</w:t>
            </w:r>
          </w:p>
        </w:tc>
        <w:tc>
          <w:tcPr>
            <w:tcW w:w="724" w:type="dxa"/>
          </w:tcPr>
          <w:p w:rsidR="004E61A1" w:rsidRDefault="004E61A1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E61A1" w:rsidRPr="004E61A1" w:rsidRDefault="005C29DF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</w:t>
      </w:r>
    </w:p>
    <w:p w:rsidR="008B5E99" w:rsidRDefault="0072791A" w:rsidP="008B5E99">
      <w:pPr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9. </w:t>
      </w:r>
      <w:r w:rsidR="005C29DF">
        <w:rPr>
          <w:rFonts w:asciiTheme="minorHAnsi" w:hAnsiTheme="minorHAnsi"/>
          <w:b/>
          <w:i/>
          <w:sz w:val="22"/>
          <w:szCs w:val="22"/>
        </w:rPr>
        <w:t>"Рисунок человека"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5"/>
        <w:gridCol w:w="1945"/>
      </w:tblGrid>
      <w:tr w:rsidR="005C29DF" w:rsidTr="005C29DF">
        <w:tc>
          <w:tcPr>
            <w:tcW w:w="1944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 чего начинает</w:t>
            </w:r>
          </w:p>
        </w:tc>
        <w:tc>
          <w:tcPr>
            <w:tcW w:w="1944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Держит карандаш</w:t>
            </w:r>
          </w:p>
        </w:tc>
        <w:tc>
          <w:tcPr>
            <w:tcW w:w="1945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Высказывания</w:t>
            </w:r>
          </w:p>
        </w:tc>
        <w:tc>
          <w:tcPr>
            <w:tcW w:w="1945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Нажим </w:t>
            </w:r>
          </w:p>
        </w:tc>
      </w:tr>
      <w:tr w:rsidR="005C29DF" w:rsidTr="005C29DF">
        <w:tc>
          <w:tcPr>
            <w:tcW w:w="1944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4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5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45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B5E99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10. </w:t>
      </w:r>
      <w:r w:rsidR="005C29DF">
        <w:rPr>
          <w:rFonts w:asciiTheme="minorHAnsi" w:hAnsiTheme="minorHAnsi"/>
          <w:b/>
          <w:i/>
          <w:sz w:val="22"/>
          <w:szCs w:val="22"/>
        </w:rPr>
        <w:t xml:space="preserve">"Разрезные картинки" - </w:t>
      </w:r>
      <w:r w:rsidR="005C29DF">
        <w:rPr>
          <w:rFonts w:asciiTheme="minorHAnsi" w:hAnsiTheme="minorHAnsi"/>
          <w:sz w:val="22"/>
          <w:szCs w:val="22"/>
        </w:rPr>
        <w:t xml:space="preserve">восприятие </w:t>
      </w:r>
    </w:p>
    <w:p w:rsidR="005C29DF" w:rsidRDefault="005C29DF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Количество проб ____         Узнал ли картинку в разрезном виде _______</w:t>
      </w:r>
    </w:p>
    <w:p w:rsidR="00405940" w:rsidRDefault="00405940" w:rsidP="008B5E9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5C29DF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11. </w:t>
      </w:r>
      <w:r w:rsidR="005C29DF" w:rsidRPr="005C29DF">
        <w:rPr>
          <w:rFonts w:asciiTheme="minorHAnsi" w:hAnsiTheme="minorHAnsi"/>
          <w:b/>
          <w:i/>
          <w:sz w:val="22"/>
          <w:szCs w:val="22"/>
        </w:rPr>
        <w:t>"На что это похоже"</w:t>
      </w:r>
      <w:r w:rsidR="005C29DF">
        <w:rPr>
          <w:rFonts w:asciiTheme="minorHAnsi" w:hAnsiTheme="minorHAnsi"/>
          <w:b/>
          <w:i/>
          <w:sz w:val="22"/>
          <w:szCs w:val="22"/>
        </w:rPr>
        <w:t xml:space="preserve"> - </w:t>
      </w:r>
      <w:r w:rsidR="005C29DF">
        <w:rPr>
          <w:rFonts w:asciiTheme="minorHAnsi" w:hAnsiTheme="minorHAnsi"/>
          <w:sz w:val="22"/>
          <w:szCs w:val="22"/>
        </w:rPr>
        <w:t>воображение</w:t>
      </w:r>
    </w:p>
    <w:p w:rsidR="005C29DF" w:rsidRDefault="005C29DF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 _________________________________________________________________</w:t>
      </w:r>
    </w:p>
    <w:p w:rsidR="005C29DF" w:rsidRDefault="005C29DF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  _________________________________________________________________</w:t>
      </w:r>
    </w:p>
    <w:p w:rsidR="00405940" w:rsidRPr="004E61A1" w:rsidRDefault="005C29DF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3) _________________________________________________________________</w:t>
      </w:r>
    </w:p>
    <w:p w:rsidR="004111DF" w:rsidRDefault="004111DF" w:rsidP="008B5E9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5C29DF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12. </w:t>
      </w:r>
      <w:r w:rsidR="005C29DF">
        <w:rPr>
          <w:rFonts w:asciiTheme="minorHAnsi" w:hAnsiTheme="minorHAnsi"/>
          <w:b/>
          <w:i/>
          <w:sz w:val="22"/>
          <w:szCs w:val="22"/>
        </w:rPr>
        <w:t xml:space="preserve">"Запрещенные слова" - </w:t>
      </w:r>
      <w:r w:rsidR="005C29DF">
        <w:rPr>
          <w:rFonts w:asciiTheme="minorHAnsi" w:hAnsiTheme="minorHAnsi"/>
          <w:sz w:val="22"/>
          <w:szCs w:val="22"/>
        </w:rPr>
        <w:t>произвольность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7"/>
        <w:gridCol w:w="1297"/>
      </w:tblGrid>
      <w:tr w:rsidR="005C29DF" w:rsidTr="005C29DF">
        <w:tc>
          <w:tcPr>
            <w:tcW w:w="1296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1296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1296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1296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1297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1297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</w:tr>
      <w:tr w:rsidR="005C29DF" w:rsidTr="005C29DF">
        <w:tc>
          <w:tcPr>
            <w:tcW w:w="1296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1296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1296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1296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1297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1297" w:type="dxa"/>
          </w:tcPr>
          <w:p w:rsidR="005C29DF" w:rsidRDefault="005C29DF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</w:t>
            </w:r>
          </w:p>
        </w:tc>
      </w:tr>
    </w:tbl>
    <w:p w:rsidR="005C29DF" w:rsidRPr="00405940" w:rsidRDefault="005C29DF" w:rsidP="008B5E99">
      <w:pPr>
        <w:jc w:val="both"/>
        <w:rPr>
          <w:rFonts w:asciiTheme="minorHAnsi" w:hAnsiTheme="minorHAnsi"/>
          <w:sz w:val="18"/>
          <w:szCs w:val="18"/>
        </w:rPr>
      </w:pPr>
      <w:r w:rsidRPr="00405940">
        <w:rPr>
          <w:rFonts w:asciiTheme="minorHAnsi" w:hAnsiTheme="minorHAnsi"/>
          <w:sz w:val="18"/>
          <w:szCs w:val="18"/>
        </w:rPr>
        <w:t>познавательная мотивация сформирована              желание идти в школу</w:t>
      </w:r>
    </w:p>
    <w:p w:rsidR="00405940" w:rsidRDefault="00405940" w:rsidP="008B5E9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5C29DF" w:rsidRDefault="0072791A" w:rsidP="008B5E9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13. </w:t>
      </w:r>
      <w:r w:rsidR="005C29DF">
        <w:rPr>
          <w:rFonts w:asciiTheme="minorHAnsi" w:hAnsiTheme="minorHAnsi"/>
          <w:b/>
          <w:i/>
          <w:sz w:val="22"/>
          <w:szCs w:val="22"/>
        </w:rPr>
        <w:t xml:space="preserve">"Графический диктант" - </w:t>
      </w:r>
      <w:r w:rsidR="00405940">
        <w:rPr>
          <w:rFonts w:asciiTheme="minorHAnsi" w:hAnsiTheme="minorHAnsi"/>
          <w:sz w:val="22"/>
          <w:szCs w:val="22"/>
        </w:rPr>
        <w:t>произвольность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05"/>
        <w:gridCol w:w="1272"/>
        <w:gridCol w:w="1357"/>
        <w:gridCol w:w="1292"/>
        <w:gridCol w:w="1269"/>
        <w:gridCol w:w="1283"/>
      </w:tblGrid>
      <w:tr w:rsidR="00405940" w:rsidTr="00405940">
        <w:tc>
          <w:tcPr>
            <w:tcW w:w="1296" w:type="dxa"/>
          </w:tcPr>
          <w:p w:rsidR="00405940" w:rsidRDefault="00405940" w:rsidP="0040594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Принятие инструкции</w:t>
            </w:r>
          </w:p>
        </w:tc>
        <w:tc>
          <w:tcPr>
            <w:tcW w:w="1296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Ведущая рука</w:t>
            </w:r>
          </w:p>
        </w:tc>
        <w:tc>
          <w:tcPr>
            <w:tcW w:w="1296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Ориентация на листе</w:t>
            </w:r>
          </w:p>
        </w:tc>
        <w:tc>
          <w:tcPr>
            <w:tcW w:w="1296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Нажим карандаша</w:t>
            </w:r>
          </w:p>
        </w:tc>
        <w:tc>
          <w:tcPr>
            <w:tcW w:w="1297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Посадка за столом</w:t>
            </w:r>
          </w:p>
        </w:tc>
        <w:tc>
          <w:tcPr>
            <w:tcW w:w="1297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Держит карандаш</w:t>
            </w:r>
          </w:p>
        </w:tc>
      </w:tr>
      <w:tr w:rsidR="00405940" w:rsidTr="00405940">
        <w:tc>
          <w:tcPr>
            <w:tcW w:w="1296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7" w:type="dxa"/>
          </w:tcPr>
          <w:p w:rsidR="00405940" w:rsidRDefault="00405940" w:rsidP="008B5E9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B5E99" w:rsidRPr="00405940" w:rsidRDefault="008B5E99" w:rsidP="008B5E99">
      <w:pPr>
        <w:pStyle w:val="1"/>
        <w:ind w:left="1080"/>
        <w:jc w:val="left"/>
        <w:rPr>
          <w:rFonts w:asciiTheme="minorHAnsi" w:hAnsiTheme="minorHAnsi"/>
          <w:b/>
          <w:i w:val="0"/>
          <w:sz w:val="22"/>
          <w:szCs w:val="22"/>
        </w:rPr>
      </w:pPr>
      <w:r w:rsidRPr="00405940">
        <w:rPr>
          <w:rFonts w:asciiTheme="minorHAnsi" w:hAnsiTheme="minorHAnsi"/>
          <w:b/>
          <w:i w:val="0"/>
          <w:sz w:val="22"/>
          <w:szCs w:val="22"/>
        </w:rPr>
        <w:t>Особенности эмоционально – волевой сферы</w:t>
      </w:r>
    </w:p>
    <w:p w:rsidR="008B5E99" w:rsidRPr="00405940" w:rsidRDefault="008B5E99" w:rsidP="008B5E99">
      <w:pPr>
        <w:jc w:val="both"/>
        <w:rPr>
          <w:rFonts w:asciiTheme="minorHAnsi" w:hAnsiTheme="minorHAnsi"/>
          <w:i/>
          <w:sz w:val="22"/>
          <w:szCs w:val="22"/>
        </w:rPr>
      </w:pPr>
      <w:r w:rsidRPr="00405940">
        <w:rPr>
          <w:rFonts w:asciiTheme="minorHAnsi" w:hAnsiTheme="minorHAnsi"/>
          <w:sz w:val="22"/>
          <w:szCs w:val="22"/>
        </w:rPr>
        <w:t>Эмоциональные реакции</w:t>
      </w:r>
      <w:r w:rsidRPr="00405940">
        <w:rPr>
          <w:rFonts w:asciiTheme="minorHAnsi" w:hAnsiTheme="minorHAnsi"/>
          <w:i/>
          <w:sz w:val="22"/>
          <w:szCs w:val="22"/>
        </w:rPr>
        <w:t xml:space="preserve">:  </w:t>
      </w:r>
    </w:p>
    <w:p w:rsidR="008B5E99" w:rsidRPr="00405940" w:rsidRDefault="00B9382B" w:rsidP="008B5E99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                 адекватные, уравновешенные, оживленность, </w:t>
      </w:r>
      <w:r w:rsidR="008B5E99" w:rsidRPr="00405940">
        <w:rPr>
          <w:rFonts w:asciiTheme="minorHAnsi" w:hAnsiTheme="minorHAnsi"/>
          <w:i/>
          <w:sz w:val="22"/>
          <w:szCs w:val="22"/>
        </w:rPr>
        <w:t>негативизм,</w:t>
      </w:r>
    </w:p>
    <w:p w:rsidR="008B5E99" w:rsidRPr="00405940" w:rsidRDefault="008B5E99" w:rsidP="008B5E99">
      <w:pPr>
        <w:rPr>
          <w:rFonts w:asciiTheme="minorHAnsi" w:hAnsiTheme="minorHAnsi"/>
          <w:i/>
          <w:sz w:val="22"/>
          <w:szCs w:val="22"/>
        </w:rPr>
      </w:pPr>
      <w:r w:rsidRPr="00405940">
        <w:rPr>
          <w:rFonts w:asciiTheme="minorHAnsi" w:hAnsiTheme="minorHAnsi"/>
          <w:i/>
          <w:sz w:val="22"/>
          <w:szCs w:val="22"/>
        </w:rPr>
        <w:t xml:space="preserve">                   поспешность</w:t>
      </w:r>
      <w:r w:rsidR="00B9382B">
        <w:rPr>
          <w:rFonts w:asciiTheme="minorHAnsi" w:hAnsiTheme="minorHAnsi"/>
          <w:sz w:val="22"/>
          <w:szCs w:val="22"/>
        </w:rPr>
        <w:t xml:space="preserve">, </w:t>
      </w:r>
      <w:r w:rsidR="00B9382B">
        <w:rPr>
          <w:rFonts w:asciiTheme="minorHAnsi" w:hAnsiTheme="minorHAnsi"/>
          <w:i/>
          <w:sz w:val="22"/>
          <w:szCs w:val="22"/>
        </w:rPr>
        <w:t>импульсивность,</w:t>
      </w:r>
      <w:r w:rsidRPr="00405940">
        <w:rPr>
          <w:rFonts w:asciiTheme="minorHAnsi" w:hAnsiTheme="minorHAnsi"/>
          <w:i/>
          <w:sz w:val="22"/>
          <w:szCs w:val="22"/>
        </w:rPr>
        <w:t xml:space="preserve"> неусидчивость</w:t>
      </w:r>
    </w:p>
    <w:p w:rsidR="008B5E99" w:rsidRPr="00405940" w:rsidRDefault="008B5E99" w:rsidP="008B5E99">
      <w:pPr>
        <w:rPr>
          <w:rFonts w:asciiTheme="minorHAnsi" w:hAnsiTheme="minorHAnsi"/>
          <w:i/>
          <w:sz w:val="22"/>
          <w:szCs w:val="22"/>
        </w:rPr>
      </w:pPr>
      <w:r w:rsidRPr="00405940">
        <w:rPr>
          <w:rFonts w:asciiTheme="minorHAnsi" w:hAnsiTheme="minorHAnsi"/>
          <w:i/>
          <w:sz w:val="22"/>
          <w:szCs w:val="22"/>
        </w:rPr>
        <w:t xml:space="preserve">  </w:t>
      </w:r>
      <w:r w:rsidR="00B9382B">
        <w:rPr>
          <w:rFonts w:asciiTheme="minorHAnsi" w:hAnsiTheme="minorHAnsi"/>
          <w:i/>
          <w:sz w:val="22"/>
          <w:szCs w:val="22"/>
        </w:rPr>
        <w:t xml:space="preserve">                  тревожность, нервозность, </w:t>
      </w:r>
      <w:r w:rsidRPr="00405940">
        <w:rPr>
          <w:rFonts w:asciiTheme="minorHAnsi" w:hAnsiTheme="minorHAnsi"/>
          <w:i/>
          <w:sz w:val="22"/>
          <w:szCs w:val="22"/>
        </w:rPr>
        <w:t>слабая выраженность эмоций.</w:t>
      </w:r>
      <w:r w:rsidRPr="00405940">
        <w:rPr>
          <w:rFonts w:asciiTheme="minorHAnsi" w:hAnsiTheme="minorHAnsi"/>
          <w:sz w:val="22"/>
          <w:szCs w:val="22"/>
        </w:rPr>
        <w:t xml:space="preserve"> </w:t>
      </w:r>
      <w:r w:rsidRPr="00405940">
        <w:rPr>
          <w:rFonts w:asciiTheme="minorHAnsi" w:hAnsiTheme="minorHAnsi"/>
          <w:i/>
          <w:sz w:val="22"/>
          <w:szCs w:val="22"/>
        </w:rPr>
        <w:t xml:space="preserve"> </w:t>
      </w:r>
    </w:p>
    <w:p w:rsidR="008B5E99" w:rsidRPr="00405940" w:rsidRDefault="008B5E99" w:rsidP="008B5E99">
      <w:pPr>
        <w:rPr>
          <w:rFonts w:asciiTheme="minorHAnsi" w:hAnsiTheme="minorHAnsi"/>
          <w:i/>
          <w:sz w:val="22"/>
          <w:szCs w:val="22"/>
        </w:rPr>
      </w:pPr>
      <w:r w:rsidRPr="00405940">
        <w:rPr>
          <w:rFonts w:asciiTheme="minorHAnsi" w:hAnsiTheme="minorHAnsi"/>
          <w:i/>
          <w:sz w:val="22"/>
          <w:szCs w:val="22"/>
        </w:rPr>
        <w:t xml:space="preserve">   </w:t>
      </w:r>
      <w:r w:rsidR="00B9382B">
        <w:rPr>
          <w:rFonts w:asciiTheme="minorHAnsi" w:hAnsiTheme="minorHAnsi"/>
          <w:i/>
          <w:sz w:val="22"/>
          <w:szCs w:val="22"/>
        </w:rPr>
        <w:t xml:space="preserve">                 скованность, робость,</w:t>
      </w:r>
      <w:r w:rsidRPr="00405940">
        <w:rPr>
          <w:rFonts w:asciiTheme="minorHAnsi" w:hAnsiTheme="minorHAnsi"/>
          <w:i/>
          <w:sz w:val="22"/>
          <w:szCs w:val="22"/>
        </w:rPr>
        <w:t xml:space="preserve"> неуверенность</w:t>
      </w:r>
    </w:p>
    <w:p w:rsidR="008B5E99" w:rsidRPr="00405940" w:rsidRDefault="00B9382B" w:rsidP="008B5E99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                  вялость, пассивность, </w:t>
      </w:r>
      <w:r w:rsidR="008B5E99" w:rsidRPr="00405940">
        <w:rPr>
          <w:rFonts w:asciiTheme="minorHAnsi" w:hAnsiTheme="minorHAnsi"/>
          <w:i/>
          <w:sz w:val="22"/>
          <w:szCs w:val="22"/>
        </w:rPr>
        <w:t>безразличие, медлительность</w:t>
      </w:r>
    </w:p>
    <w:p w:rsidR="008B5E99" w:rsidRPr="00B9382B" w:rsidRDefault="008B5E99" w:rsidP="008B5E99">
      <w:pPr>
        <w:rPr>
          <w:rFonts w:asciiTheme="minorHAnsi" w:hAnsiTheme="minorHAnsi"/>
          <w:i/>
          <w:sz w:val="22"/>
          <w:szCs w:val="22"/>
        </w:rPr>
      </w:pPr>
      <w:r w:rsidRPr="00405940">
        <w:rPr>
          <w:rFonts w:asciiTheme="minorHAnsi" w:hAnsiTheme="minorHAnsi"/>
          <w:i/>
          <w:sz w:val="22"/>
          <w:szCs w:val="22"/>
        </w:rPr>
        <w:t xml:space="preserve">                   серьезность с выраженной нерешительностью,  </w:t>
      </w:r>
    </w:p>
    <w:p w:rsidR="008B5E99" w:rsidRPr="00405940" w:rsidRDefault="00B9382B" w:rsidP="008B5E99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Общ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ение: </w:t>
      </w:r>
      <w:r w:rsidR="008B5E99" w:rsidRPr="00405940">
        <w:rPr>
          <w:rFonts w:asciiTheme="minorHAnsi" w:hAnsiTheme="minorHAnsi"/>
          <w:i/>
          <w:sz w:val="22"/>
          <w:szCs w:val="22"/>
        </w:rPr>
        <w:t>активное</w:t>
      </w:r>
      <w:r w:rsidR="004E61A1">
        <w:rPr>
          <w:rFonts w:asciiTheme="minorHAnsi" w:hAnsiTheme="minorHAnsi"/>
          <w:sz w:val="22"/>
          <w:szCs w:val="22"/>
        </w:rPr>
        <w:t xml:space="preserve">, </w:t>
      </w:r>
      <w:r w:rsidR="004E61A1">
        <w:rPr>
          <w:rFonts w:asciiTheme="minorHAnsi" w:hAnsiTheme="minorHAnsi"/>
          <w:i/>
          <w:sz w:val="22"/>
          <w:szCs w:val="22"/>
        </w:rPr>
        <w:t xml:space="preserve">реактивное, </w:t>
      </w:r>
      <w:r w:rsidR="008B5E99" w:rsidRPr="00405940">
        <w:rPr>
          <w:rFonts w:asciiTheme="minorHAnsi" w:hAnsiTheme="minorHAnsi"/>
          <w:i/>
          <w:sz w:val="22"/>
          <w:szCs w:val="22"/>
        </w:rPr>
        <w:t>непродуктивная активность в общении</w:t>
      </w:r>
      <w:r w:rsidR="008B5E99" w:rsidRPr="00405940">
        <w:rPr>
          <w:rFonts w:asciiTheme="minorHAnsi" w:hAnsiTheme="minorHAnsi"/>
          <w:sz w:val="22"/>
          <w:szCs w:val="22"/>
        </w:rPr>
        <w:t xml:space="preserve">,                  </w:t>
      </w:r>
    </w:p>
    <w:p w:rsidR="00E6715A" w:rsidRPr="00405940" w:rsidRDefault="008B5E99" w:rsidP="008B5E99">
      <w:pPr>
        <w:rPr>
          <w:rFonts w:asciiTheme="minorHAnsi" w:hAnsiTheme="minorHAnsi"/>
          <w:i/>
          <w:sz w:val="22"/>
          <w:szCs w:val="22"/>
        </w:rPr>
      </w:pPr>
      <w:r w:rsidRPr="00405940">
        <w:rPr>
          <w:rFonts w:asciiTheme="minorHAnsi" w:hAnsiTheme="minorHAnsi"/>
          <w:sz w:val="22"/>
          <w:szCs w:val="22"/>
        </w:rPr>
        <w:t xml:space="preserve">                     </w:t>
      </w:r>
      <w:r w:rsidRPr="00405940">
        <w:rPr>
          <w:rFonts w:asciiTheme="minorHAnsi" w:hAnsiTheme="minorHAnsi"/>
          <w:i/>
          <w:sz w:val="22"/>
          <w:szCs w:val="22"/>
        </w:rPr>
        <w:t>пассивность в общении при сниженной психической активности.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72"/>
        <w:gridCol w:w="3872"/>
      </w:tblGrid>
      <w:tr w:rsidR="008B5E99" w:rsidRPr="00405940" w:rsidTr="00B9382B">
        <w:trPr>
          <w:trHeight w:val="208"/>
        </w:trPr>
        <w:tc>
          <w:tcPr>
            <w:tcW w:w="3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5E99" w:rsidRPr="00405940" w:rsidRDefault="008B5E99" w:rsidP="00B966B7">
            <w:pPr>
              <w:jc w:val="center"/>
              <w:rPr>
                <w:sz w:val="22"/>
                <w:szCs w:val="22"/>
              </w:rPr>
            </w:pPr>
            <w:r w:rsidRPr="00405940">
              <w:rPr>
                <w:b/>
                <w:sz w:val="22"/>
                <w:szCs w:val="22"/>
              </w:rPr>
              <w:t>Принятие инструкции</w:t>
            </w:r>
          </w:p>
        </w:tc>
        <w:tc>
          <w:tcPr>
            <w:tcW w:w="3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5E99" w:rsidRPr="00405940" w:rsidRDefault="008B5E99" w:rsidP="00B966B7">
            <w:pPr>
              <w:jc w:val="center"/>
              <w:rPr>
                <w:sz w:val="22"/>
                <w:szCs w:val="22"/>
              </w:rPr>
            </w:pPr>
            <w:r w:rsidRPr="00405940">
              <w:rPr>
                <w:b/>
                <w:sz w:val="22"/>
                <w:szCs w:val="22"/>
              </w:rPr>
              <w:t>Работоспособность</w:t>
            </w:r>
          </w:p>
        </w:tc>
      </w:tr>
      <w:tr w:rsidR="008B5E99" w:rsidRPr="00405940" w:rsidTr="00B9382B">
        <w:trPr>
          <w:trHeight w:val="1058"/>
        </w:trPr>
        <w:tc>
          <w:tcPr>
            <w:tcW w:w="3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5E99" w:rsidRPr="00405940" w:rsidRDefault="008B5E99" w:rsidP="00B966B7">
            <w:pPr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понимает и сохраняет до конца задания</w:t>
            </w:r>
          </w:p>
          <w:p w:rsidR="008B5E99" w:rsidRPr="00405940" w:rsidRDefault="008B5E99" w:rsidP="00B966B7">
            <w:pPr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понимает, но не сохраняет до конца</w:t>
            </w:r>
          </w:p>
          <w:p w:rsidR="008B5E99" w:rsidRPr="00405940" w:rsidRDefault="008B5E99" w:rsidP="00B966B7">
            <w:pPr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частичное принятие инструкции</w:t>
            </w:r>
          </w:p>
          <w:p w:rsidR="008B5E99" w:rsidRPr="00405940" w:rsidRDefault="008B5E99" w:rsidP="00B966B7">
            <w:pPr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не принимает</w:t>
            </w:r>
          </w:p>
        </w:tc>
        <w:tc>
          <w:tcPr>
            <w:tcW w:w="3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5E99" w:rsidRPr="00405940" w:rsidRDefault="008B5E99" w:rsidP="00B966B7">
            <w:pPr>
              <w:ind w:left="-92"/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нормальная до конца задания</w:t>
            </w:r>
          </w:p>
          <w:p w:rsidR="008B5E99" w:rsidRPr="00405940" w:rsidRDefault="008B5E99" w:rsidP="00B9382B">
            <w:pPr>
              <w:ind w:left="-92"/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умеренн</w:t>
            </w:r>
            <w:r w:rsidR="00B9382B">
              <w:rPr>
                <w:sz w:val="22"/>
                <w:szCs w:val="22"/>
              </w:rPr>
              <w:t xml:space="preserve">ая: пресыщение с середины___ / </w:t>
            </w:r>
            <w:r w:rsidR="00B9382B" w:rsidRPr="00405940">
              <w:rPr>
                <w:sz w:val="22"/>
                <w:szCs w:val="22"/>
              </w:rPr>
              <w:t>конца ___</w:t>
            </w:r>
            <w:r w:rsidR="00B9382B">
              <w:rPr>
                <w:sz w:val="22"/>
                <w:szCs w:val="22"/>
              </w:rPr>
              <w:t xml:space="preserve"> </w:t>
            </w:r>
            <w:r w:rsidRPr="00405940">
              <w:rPr>
                <w:sz w:val="22"/>
                <w:szCs w:val="22"/>
              </w:rPr>
              <w:t>задания</w:t>
            </w:r>
          </w:p>
          <w:p w:rsidR="008B5E99" w:rsidRPr="00405940" w:rsidRDefault="008B5E99" w:rsidP="00B9382B">
            <w:pPr>
              <w:ind w:left="-92"/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низкая</w:t>
            </w:r>
          </w:p>
        </w:tc>
      </w:tr>
    </w:tbl>
    <w:p w:rsidR="004E61A1" w:rsidRPr="00B9382B" w:rsidRDefault="008B5E99" w:rsidP="004111DF">
      <w:pPr>
        <w:jc w:val="both"/>
        <w:rPr>
          <w:rFonts w:asciiTheme="minorHAnsi" w:hAnsiTheme="minorHAnsi"/>
          <w:sz w:val="22"/>
          <w:szCs w:val="22"/>
        </w:rPr>
      </w:pPr>
      <w:r w:rsidRPr="00405940">
        <w:rPr>
          <w:rFonts w:asciiTheme="minorHAnsi" w:hAnsiTheme="minorHAnsi"/>
          <w:sz w:val="22"/>
          <w:szCs w:val="22"/>
        </w:rPr>
        <w:t xml:space="preserve">Ведущая рука - </w:t>
      </w:r>
    </w:p>
    <w:sectPr w:rsidR="004E61A1" w:rsidRPr="00B9382B" w:rsidSect="004E61A1">
      <w:footerReference w:type="default" r:id="rId6"/>
      <w:pgSz w:w="16838" w:h="11906" w:orient="landscape"/>
      <w:pgMar w:top="142" w:right="426" w:bottom="709" w:left="567" w:header="57" w:footer="0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E7E" w:rsidRDefault="003F5E7E" w:rsidP="001631B7">
      <w:r>
        <w:separator/>
      </w:r>
    </w:p>
  </w:endnote>
  <w:endnote w:type="continuationSeparator" w:id="0">
    <w:p w:rsidR="003F5E7E" w:rsidRDefault="003F5E7E" w:rsidP="001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6302" w:type="dxa"/>
      <w:tblInd w:w="-176" w:type="dxa"/>
      <w:tblLook w:val="04A0" w:firstRow="1" w:lastRow="0" w:firstColumn="1" w:lastColumn="0" w:noHBand="0" w:noVBand="1"/>
    </w:tblPr>
    <w:tblGrid>
      <w:gridCol w:w="1024"/>
      <w:gridCol w:w="341"/>
      <w:gridCol w:w="342"/>
      <w:gridCol w:w="343"/>
      <w:gridCol w:w="1026"/>
      <w:gridCol w:w="1026"/>
      <w:gridCol w:w="1027"/>
      <w:gridCol w:w="1027"/>
      <w:gridCol w:w="1027"/>
      <w:gridCol w:w="1027"/>
      <w:gridCol w:w="1027"/>
      <w:gridCol w:w="1027"/>
      <w:gridCol w:w="1026"/>
      <w:gridCol w:w="1026"/>
      <w:gridCol w:w="1026"/>
      <w:gridCol w:w="1026"/>
      <w:gridCol w:w="800"/>
      <w:gridCol w:w="1134"/>
    </w:tblGrid>
    <w:tr w:rsidR="004111DF" w:rsidTr="004111DF">
      <w:trPr>
        <w:trHeight w:val="261"/>
      </w:trPr>
      <w:tc>
        <w:tcPr>
          <w:tcW w:w="1024" w:type="dxa"/>
        </w:tcPr>
        <w:p w:rsidR="004111DF" w:rsidRDefault="004111DF" w:rsidP="004111DF">
          <w:pPr>
            <w:pStyle w:val="a9"/>
          </w:pPr>
          <w:r>
            <w:t>№ теста</w:t>
          </w:r>
        </w:p>
      </w:tc>
      <w:tc>
        <w:tcPr>
          <w:tcW w:w="1026" w:type="dxa"/>
          <w:gridSpan w:val="3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1</w:t>
          </w:r>
        </w:p>
      </w:tc>
      <w:tc>
        <w:tcPr>
          <w:tcW w:w="1026" w:type="dxa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2</w:t>
          </w:r>
        </w:p>
      </w:tc>
      <w:tc>
        <w:tcPr>
          <w:tcW w:w="1026" w:type="dxa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3</w:t>
          </w:r>
        </w:p>
      </w:tc>
      <w:tc>
        <w:tcPr>
          <w:tcW w:w="1027" w:type="dxa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4</w:t>
          </w:r>
        </w:p>
      </w:tc>
      <w:tc>
        <w:tcPr>
          <w:tcW w:w="1027" w:type="dxa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5</w:t>
          </w:r>
        </w:p>
      </w:tc>
      <w:tc>
        <w:tcPr>
          <w:tcW w:w="1027" w:type="dxa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6</w:t>
          </w:r>
        </w:p>
      </w:tc>
      <w:tc>
        <w:tcPr>
          <w:tcW w:w="1027" w:type="dxa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7</w:t>
          </w:r>
        </w:p>
      </w:tc>
      <w:tc>
        <w:tcPr>
          <w:tcW w:w="1027" w:type="dxa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>
            <w:rPr>
              <w:sz w:val="18"/>
            </w:rPr>
            <w:t>Субтест</w:t>
          </w:r>
          <w:proofErr w:type="spellEnd"/>
          <w:r>
            <w:rPr>
              <w:sz w:val="18"/>
            </w:rPr>
            <w:t xml:space="preserve"> 8</w:t>
          </w:r>
        </w:p>
      </w:tc>
      <w:tc>
        <w:tcPr>
          <w:tcW w:w="1027" w:type="dxa"/>
        </w:tcPr>
        <w:p w:rsidR="004111DF" w:rsidRPr="004111DF" w:rsidRDefault="004111DF" w:rsidP="004111DF">
          <w:pPr>
            <w:pStyle w:val="a9"/>
            <w:rPr>
              <w:sz w:val="18"/>
            </w:rPr>
          </w:pPr>
          <w:proofErr w:type="spellStart"/>
          <w:r>
            <w:rPr>
              <w:sz w:val="18"/>
            </w:rPr>
            <w:t>Субтест</w:t>
          </w:r>
          <w:proofErr w:type="spellEnd"/>
          <w:r>
            <w:rPr>
              <w:sz w:val="18"/>
            </w:rPr>
            <w:t xml:space="preserve"> 9</w:t>
          </w:r>
        </w:p>
      </w:tc>
      <w:tc>
        <w:tcPr>
          <w:tcW w:w="1026" w:type="dxa"/>
        </w:tcPr>
        <w:p w:rsidR="004111DF" w:rsidRPr="004111DF" w:rsidRDefault="004111DF" w:rsidP="004111DF">
          <w:pPr>
            <w:pStyle w:val="a9"/>
            <w:rPr>
              <w:sz w:val="16"/>
            </w:rPr>
          </w:pPr>
          <w:proofErr w:type="spellStart"/>
          <w:r w:rsidRPr="004111DF">
            <w:rPr>
              <w:sz w:val="16"/>
            </w:rPr>
            <w:t>Субтест</w:t>
          </w:r>
          <w:proofErr w:type="spellEnd"/>
          <w:r w:rsidRPr="004111DF">
            <w:rPr>
              <w:sz w:val="16"/>
            </w:rPr>
            <w:t xml:space="preserve"> 10</w:t>
          </w:r>
        </w:p>
      </w:tc>
      <w:tc>
        <w:tcPr>
          <w:tcW w:w="1026" w:type="dxa"/>
        </w:tcPr>
        <w:p w:rsidR="004111DF" w:rsidRPr="004111DF" w:rsidRDefault="004111DF" w:rsidP="004111DF">
          <w:pPr>
            <w:pStyle w:val="a9"/>
            <w:rPr>
              <w:sz w:val="16"/>
            </w:rPr>
          </w:pPr>
          <w:proofErr w:type="spellStart"/>
          <w:r w:rsidRPr="004111DF">
            <w:rPr>
              <w:sz w:val="16"/>
            </w:rPr>
            <w:t>Субтест</w:t>
          </w:r>
          <w:proofErr w:type="spellEnd"/>
          <w:r w:rsidRPr="004111DF">
            <w:rPr>
              <w:sz w:val="16"/>
            </w:rPr>
            <w:t xml:space="preserve"> 11</w:t>
          </w:r>
        </w:p>
      </w:tc>
      <w:tc>
        <w:tcPr>
          <w:tcW w:w="1026" w:type="dxa"/>
        </w:tcPr>
        <w:p w:rsidR="004111DF" w:rsidRPr="004111DF" w:rsidRDefault="004111DF" w:rsidP="004111DF">
          <w:pPr>
            <w:pStyle w:val="a9"/>
            <w:rPr>
              <w:sz w:val="16"/>
            </w:rPr>
          </w:pPr>
          <w:proofErr w:type="spellStart"/>
          <w:r w:rsidRPr="004111DF">
            <w:rPr>
              <w:sz w:val="16"/>
            </w:rPr>
            <w:t>Субтест</w:t>
          </w:r>
          <w:proofErr w:type="spellEnd"/>
          <w:r w:rsidRPr="004111DF">
            <w:rPr>
              <w:sz w:val="16"/>
            </w:rPr>
            <w:t xml:space="preserve"> 12</w:t>
          </w:r>
        </w:p>
      </w:tc>
      <w:tc>
        <w:tcPr>
          <w:tcW w:w="1026" w:type="dxa"/>
        </w:tcPr>
        <w:p w:rsidR="004111DF" w:rsidRPr="004111DF" w:rsidRDefault="004111DF" w:rsidP="004111DF">
          <w:pPr>
            <w:pStyle w:val="a9"/>
            <w:rPr>
              <w:sz w:val="16"/>
            </w:rPr>
          </w:pPr>
          <w:proofErr w:type="spellStart"/>
          <w:r w:rsidRPr="004111DF">
            <w:rPr>
              <w:sz w:val="16"/>
            </w:rPr>
            <w:t>Субтест</w:t>
          </w:r>
          <w:proofErr w:type="spellEnd"/>
          <w:r w:rsidRPr="004111DF">
            <w:rPr>
              <w:sz w:val="16"/>
            </w:rPr>
            <w:t xml:space="preserve"> 13</w:t>
          </w:r>
        </w:p>
      </w:tc>
      <w:tc>
        <w:tcPr>
          <w:tcW w:w="800" w:type="dxa"/>
        </w:tcPr>
        <w:p w:rsidR="004111DF" w:rsidRPr="004111DF" w:rsidRDefault="004111DF" w:rsidP="004111DF">
          <w:pPr>
            <w:pStyle w:val="a9"/>
            <w:jc w:val="center"/>
            <w:rPr>
              <w:sz w:val="18"/>
            </w:rPr>
          </w:pPr>
          <w:r>
            <w:rPr>
              <w:sz w:val="18"/>
            </w:rPr>
            <w:t>Итого</w:t>
          </w:r>
        </w:p>
      </w:tc>
      <w:tc>
        <w:tcPr>
          <w:tcW w:w="1134" w:type="dxa"/>
        </w:tcPr>
        <w:p w:rsidR="004111DF" w:rsidRDefault="004111DF" w:rsidP="004111DF">
          <w:pPr>
            <w:pStyle w:val="a9"/>
            <w:jc w:val="center"/>
            <w:rPr>
              <w:sz w:val="18"/>
            </w:rPr>
          </w:pPr>
          <w:r>
            <w:rPr>
              <w:sz w:val="18"/>
            </w:rPr>
            <w:t>Уровень</w:t>
          </w:r>
        </w:p>
      </w:tc>
    </w:tr>
    <w:tr w:rsidR="004111DF" w:rsidTr="004111DF">
      <w:trPr>
        <w:trHeight w:val="261"/>
      </w:trPr>
      <w:tc>
        <w:tcPr>
          <w:tcW w:w="1024" w:type="dxa"/>
        </w:tcPr>
        <w:p w:rsidR="004111DF" w:rsidRDefault="004111DF" w:rsidP="004111DF">
          <w:pPr>
            <w:pStyle w:val="a9"/>
          </w:pPr>
          <w:r>
            <w:t xml:space="preserve"> баллы</w:t>
          </w:r>
        </w:p>
      </w:tc>
      <w:tc>
        <w:tcPr>
          <w:tcW w:w="341" w:type="dxa"/>
        </w:tcPr>
        <w:p w:rsidR="004111DF" w:rsidRDefault="004111DF" w:rsidP="004111DF">
          <w:pPr>
            <w:pStyle w:val="a9"/>
          </w:pPr>
        </w:p>
      </w:tc>
      <w:tc>
        <w:tcPr>
          <w:tcW w:w="342" w:type="dxa"/>
        </w:tcPr>
        <w:p w:rsidR="004111DF" w:rsidRDefault="004111DF" w:rsidP="004111DF">
          <w:pPr>
            <w:pStyle w:val="a9"/>
          </w:pPr>
        </w:p>
      </w:tc>
      <w:tc>
        <w:tcPr>
          <w:tcW w:w="343" w:type="dxa"/>
        </w:tcPr>
        <w:p w:rsidR="004111DF" w:rsidRDefault="004111DF" w:rsidP="004111DF">
          <w:pPr>
            <w:pStyle w:val="a9"/>
          </w:pPr>
        </w:p>
      </w:tc>
      <w:tc>
        <w:tcPr>
          <w:tcW w:w="1026" w:type="dxa"/>
        </w:tcPr>
        <w:p w:rsidR="004111DF" w:rsidRDefault="004111DF" w:rsidP="004111DF">
          <w:pPr>
            <w:pStyle w:val="a9"/>
          </w:pPr>
        </w:p>
      </w:tc>
      <w:tc>
        <w:tcPr>
          <w:tcW w:w="1026" w:type="dxa"/>
        </w:tcPr>
        <w:p w:rsidR="004111DF" w:rsidRDefault="004111DF" w:rsidP="004111DF">
          <w:pPr>
            <w:pStyle w:val="a9"/>
          </w:pPr>
        </w:p>
      </w:tc>
      <w:tc>
        <w:tcPr>
          <w:tcW w:w="1027" w:type="dxa"/>
        </w:tcPr>
        <w:p w:rsidR="004111DF" w:rsidRDefault="004111DF" w:rsidP="004111DF">
          <w:pPr>
            <w:pStyle w:val="a9"/>
          </w:pPr>
        </w:p>
      </w:tc>
      <w:tc>
        <w:tcPr>
          <w:tcW w:w="1027" w:type="dxa"/>
        </w:tcPr>
        <w:p w:rsidR="004111DF" w:rsidRDefault="004111DF" w:rsidP="004111DF">
          <w:pPr>
            <w:pStyle w:val="a9"/>
          </w:pPr>
        </w:p>
      </w:tc>
      <w:tc>
        <w:tcPr>
          <w:tcW w:w="1027" w:type="dxa"/>
        </w:tcPr>
        <w:p w:rsidR="004111DF" w:rsidRDefault="004111DF" w:rsidP="004111DF">
          <w:pPr>
            <w:pStyle w:val="a9"/>
          </w:pPr>
          <w:r>
            <w:t xml:space="preserve"> </w:t>
          </w:r>
        </w:p>
      </w:tc>
      <w:tc>
        <w:tcPr>
          <w:tcW w:w="1027" w:type="dxa"/>
        </w:tcPr>
        <w:p w:rsidR="004111DF" w:rsidRDefault="004111DF" w:rsidP="004111DF">
          <w:pPr>
            <w:pStyle w:val="a9"/>
          </w:pPr>
        </w:p>
      </w:tc>
      <w:tc>
        <w:tcPr>
          <w:tcW w:w="1027" w:type="dxa"/>
        </w:tcPr>
        <w:p w:rsidR="004111DF" w:rsidRDefault="004111DF" w:rsidP="004111DF">
          <w:pPr>
            <w:pStyle w:val="a9"/>
          </w:pPr>
        </w:p>
      </w:tc>
      <w:tc>
        <w:tcPr>
          <w:tcW w:w="1027" w:type="dxa"/>
        </w:tcPr>
        <w:p w:rsidR="004111DF" w:rsidRDefault="004111DF" w:rsidP="004111DF">
          <w:pPr>
            <w:pStyle w:val="a9"/>
          </w:pPr>
        </w:p>
      </w:tc>
      <w:tc>
        <w:tcPr>
          <w:tcW w:w="1026" w:type="dxa"/>
        </w:tcPr>
        <w:p w:rsidR="004111DF" w:rsidRDefault="004111DF" w:rsidP="004111DF">
          <w:pPr>
            <w:pStyle w:val="a9"/>
          </w:pPr>
        </w:p>
      </w:tc>
      <w:tc>
        <w:tcPr>
          <w:tcW w:w="1026" w:type="dxa"/>
        </w:tcPr>
        <w:p w:rsidR="004111DF" w:rsidRDefault="004111DF" w:rsidP="004111DF">
          <w:pPr>
            <w:pStyle w:val="a9"/>
          </w:pPr>
        </w:p>
      </w:tc>
      <w:tc>
        <w:tcPr>
          <w:tcW w:w="1026" w:type="dxa"/>
        </w:tcPr>
        <w:p w:rsidR="004111DF" w:rsidRDefault="004111DF" w:rsidP="004111DF">
          <w:pPr>
            <w:pStyle w:val="a9"/>
          </w:pPr>
        </w:p>
      </w:tc>
      <w:tc>
        <w:tcPr>
          <w:tcW w:w="1026" w:type="dxa"/>
        </w:tcPr>
        <w:p w:rsidR="004111DF" w:rsidRDefault="004111DF" w:rsidP="004111DF">
          <w:pPr>
            <w:pStyle w:val="a9"/>
          </w:pPr>
        </w:p>
      </w:tc>
      <w:tc>
        <w:tcPr>
          <w:tcW w:w="800" w:type="dxa"/>
        </w:tcPr>
        <w:p w:rsidR="004111DF" w:rsidRDefault="004111DF" w:rsidP="004111DF">
          <w:pPr>
            <w:pStyle w:val="a9"/>
          </w:pPr>
        </w:p>
      </w:tc>
      <w:tc>
        <w:tcPr>
          <w:tcW w:w="1134" w:type="dxa"/>
        </w:tcPr>
        <w:p w:rsidR="004111DF" w:rsidRDefault="004111DF" w:rsidP="004111DF">
          <w:pPr>
            <w:pStyle w:val="a9"/>
          </w:pPr>
        </w:p>
      </w:tc>
    </w:tr>
  </w:tbl>
  <w:p w:rsidR="004E61A1" w:rsidRDefault="004111DF">
    <w:pPr>
      <w:pStyle w:val="a9"/>
    </w:pPr>
    <w:r>
      <w:t xml:space="preserve">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E7E" w:rsidRDefault="003F5E7E" w:rsidP="001631B7">
      <w:r>
        <w:separator/>
      </w:r>
    </w:p>
  </w:footnote>
  <w:footnote w:type="continuationSeparator" w:id="0">
    <w:p w:rsidR="003F5E7E" w:rsidRDefault="003F5E7E" w:rsidP="00163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E99"/>
    <w:rsid w:val="001402FC"/>
    <w:rsid w:val="001631B7"/>
    <w:rsid w:val="002807F2"/>
    <w:rsid w:val="00293631"/>
    <w:rsid w:val="003104E5"/>
    <w:rsid w:val="003D3FD3"/>
    <w:rsid w:val="003F5E7E"/>
    <w:rsid w:val="00405940"/>
    <w:rsid w:val="00407CF6"/>
    <w:rsid w:val="004111DF"/>
    <w:rsid w:val="004273EC"/>
    <w:rsid w:val="004558B9"/>
    <w:rsid w:val="004E61A1"/>
    <w:rsid w:val="005C29DF"/>
    <w:rsid w:val="0072791A"/>
    <w:rsid w:val="00752366"/>
    <w:rsid w:val="008B5E99"/>
    <w:rsid w:val="00B9382B"/>
    <w:rsid w:val="00CA0A78"/>
    <w:rsid w:val="00D7619D"/>
    <w:rsid w:val="00D93C1E"/>
    <w:rsid w:val="00E6715A"/>
    <w:rsid w:val="00F6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ACF0ED-CF4A-4320-896F-5F9EF613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5E99"/>
    <w:pPr>
      <w:keepNext/>
      <w:jc w:val="center"/>
      <w:outlineLvl w:val="0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5E9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B5E99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8B5E9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table" w:styleId="a5">
    <w:name w:val="Table Grid"/>
    <w:basedOn w:val="a1"/>
    <w:uiPriority w:val="59"/>
    <w:rsid w:val="008B5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8B5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407CF6"/>
  </w:style>
  <w:style w:type="paragraph" w:styleId="a7">
    <w:name w:val="header"/>
    <w:basedOn w:val="a"/>
    <w:link w:val="a8"/>
    <w:uiPriority w:val="99"/>
    <w:unhideWhenUsed/>
    <w:rsid w:val="001631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31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631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31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11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11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Alexandr Antonikov</cp:lastModifiedBy>
  <cp:revision>10</cp:revision>
  <cp:lastPrinted>2017-05-16T15:54:00Z</cp:lastPrinted>
  <dcterms:created xsi:type="dcterms:W3CDTF">2014-12-03T20:30:00Z</dcterms:created>
  <dcterms:modified xsi:type="dcterms:W3CDTF">2017-05-16T16:05:00Z</dcterms:modified>
</cp:coreProperties>
</file>